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49C" w:rsidRPr="001B0D67" w:rsidRDefault="00E8049C" w:rsidP="00E8049C">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pict>
          <v:oval id="_x0000_s1027" style="position:absolute;left:0;text-align:left;margin-left:399.6pt;margin-top:-81.9pt;width:23.25pt;height:24pt;z-index:251658240" stroked="f"/>
        </w:pict>
      </w:r>
      <w:r>
        <w:rPr>
          <w:rFonts w:ascii="Times New Roman" w:hAnsi="Times New Roman" w:cs="Times New Roman"/>
          <w:b/>
          <w:sz w:val="24"/>
          <w:szCs w:val="24"/>
        </w:rPr>
        <w:t xml:space="preserve">  </w:t>
      </w:r>
      <w:r w:rsidRPr="001B0D67">
        <w:rPr>
          <w:rFonts w:ascii="Times New Roman" w:hAnsi="Times New Roman" w:cs="Times New Roman"/>
          <w:b/>
          <w:sz w:val="24"/>
          <w:szCs w:val="24"/>
        </w:rPr>
        <w:t>BAB 1</w:t>
      </w:r>
    </w:p>
    <w:p w:rsidR="00E8049C" w:rsidRPr="001B0D67" w:rsidRDefault="00E8049C" w:rsidP="00E8049C">
      <w:pPr>
        <w:spacing w:after="0" w:line="480" w:lineRule="auto"/>
        <w:jc w:val="center"/>
        <w:rPr>
          <w:rFonts w:ascii="Times New Roman" w:hAnsi="Times New Roman" w:cs="Times New Roman"/>
          <w:b/>
          <w:sz w:val="24"/>
          <w:szCs w:val="24"/>
        </w:rPr>
      </w:pPr>
      <w:r w:rsidRPr="001B0D67">
        <w:rPr>
          <w:rFonts w:ascii="Times New Roman" w:hAnsi="Times New Roman" w:cs="Times New Roman"/>
          <w:b/>
          <w:sz w:val="24"/>
          <w:szCs w:val="24"/>
        </w:rPr>
        <w:t>PENDAHULUAN</w:t>
      </w:r>
    </w:p>
    <w:p w:rsidR="00E8049C" w:rsidRPr="001B0D67" w:rsidRDefault="00E8049C" w:rsidP="00E8049C">
      <w:pPr>
        <w:spacing w:after="0" w:line="480" w:lineRule="auto"/>
        <w:jc w:val="both"/>
        <w:rPr>
          <w:rFonts w:ascii="Times New Roman" w:hAnsi="Times New Roman" w:cs="Times New Roman"/>
          <w:b/>
          <w:sz w:val="24"/>
          <w:szCs w:val="24"/>
        </w:rPr>
      </w:pPr>
    </w:p>
    <w:p w:rsidR="00E8049C" w:rsidRPr="001B0D67" w:rsidRDefault="00E8049C" w:rsidP="00E8049C">
      <w:pPr>
        <w:spacing w:after="0" w:line="480" w:lineRule="auto"/>
        <w:jc w:val="both"/>
        <w:rPr>
          <w:rFonts w:ascii="Times New Roman" w:hAnsi="Times New Roman" w:cs="Times New Roman"/>
          <w:b/>
          <w:sz w:val="24"/>
          <w:szCs w:val="24"/>
        </w:rPr>
      </w:pPr>
      <w:r w:rsidRPr="001B0D67">
        <w:rPr>
          <w:rFonts w:ascii="Times New Roman" w:hAnsi="Times New Roman" w:cs="Times New Roman"/>
          <w:b/>
          <w:sz w:val="24"/>
          <w:szCs w:val="24"/>
        </w:rPr>
        <w:t>1.1.</w:t>
      </w:r>
      <w:r w:rsidRPr="001B0D67">
        <w:rPr>
          <w:rFonts w:ascii="Times New Roman" w:hAnsi="Times New Roman" w:cs="Times New Roman"/>
          <w:b/>
          <w:sz w:val="24"/>
          <w:szCs w:val="24"/>
        </w:rPr>
        <w:tab/>
        <w:t>Latar Belakang</w:t>
      </w:r>
    </w:p>
    <w:p w:rsidR="00E8049C" w:rsidRPr="001B0D67" w:rsidRDefault="00E8049C" w:rsidP="00E8049C">
      <w:pPr>
        <w:spacing w:after="0" w:line="480" w:lineRule="auto"/>
        <w:jc w:val="both"/>
        <w:rPr>
          <w:rFonts w:ascii="Times New Roman" w:hAnsi="Times New Roman" w:cs="Times New Roman"/>
          <w:sz w:val="24"/>
          <w:szCs w:val="24"/>
        </w:rPr>
      </w:pPr>
      <w:r w:rsidRPr="001B0D67">
        <w:rPr>
          <w:rFonts w:ascii="Times New Roman" w:hAnsi="Times New Roman" w:cs="Times New Roman"/>
          <w:b/>
          <w:sz w:val="24"/>
          <w:szCs w:val="24"/>
        </w:rPr>
        <w:tab/>
      </w:r>
      <w:r w:rsidRPr="001B0D67">
        <w:rPr>
          <w:rFonts w:ascii="Times New Roman" w:hAnsi="Times New Roman" w:cs="Times New Roman"/>
          <w:sz w:val="24"/>
          <w:szCs w:val="24"/>
        </w:rPr>
        <w:t>Kemajuan dunia teknologi dan informasi terasa begitu cepat mengalami perubahan. Perubahan yang sangat terasa saat ini adalah perubahan dibidang teknologi komunikasi. Selama dua darsawarsa terakhir perkembangan teknologi komunikasi sudah sangat pesat, di dunia pada umumnya dan di Indonesia khususnya. Sekarang, ditengah perkembangan teknologi komunikasi semakin hari semakin canggih, masyarakat dapat dengan mudah menikmati beragam suguhan informasi dan hiburan dari berbagai media baik cetak maupun elektronik.</w:t>
      </w:r>
    </w:p>
    <w:p w:rsidR="00E8049C" w:rsidRPr="001B0D67" w:rsidRDefault="00E8049C" w:rsidP="00E8049C">
      <w:pPr>
        <w:spacing w:after="0" w:line="480" w:lineRule="auto"/>
        <w:jc w:val="both"/>
        <w:rPr>
          <w:rFonts w:ascii="Times New Roman" w:hAnsi="Times New Roman" w:cs="Times New Roman"/>
          <w:sz w:val="24"/>
          <w:szCs w:val="24"/>
          <w:lang w:val="en-US"/>
        </w:rPr>
      </w:pPr>
      <w:r w:rsidRPr="001B0D67">
        <w:rPr>
          <w:rFonts w:ascii="Times New Roman" w:hAnsi="Times New Roman" w:cs="Times New Roman"/>
          <w:sz w:val="24"/>
          <w:szCs w:val="24"/>
        </w:rPr>
        <w:tab/>
        <w:t>Salah satu bentuk media massa elektronik yang sudah sangat dikenal masyarakat adalah televisi. Televisi merupakan salah satu media informasi yang jangkauannya bersifat massal, memiliki sirkulasi yang luas, dan dengan mudah diterima oleh seluruh lapisan masyarakat. Keunggulan televisi yang menyajikan audio dan video juga membantu seorang jurnalis saat melakukan laporan investigasi. Pembuktian sebuah perkara bisa dilakukan dengan menyajikan video dan audio tersembunyi kesaksian dari pelaku.</w:t>
      </w:r>
    </w:p>
    <w:p w:rsidR="00E8049C" w:rsidRDefault="00E8049C" w:rsidP="00E8049C">
      <w:pPr>
        <w:spacing w:after="0" w:line="480" w:lineRule="auto"/>
        <w:jc w:val="both"/>
        <w:rPr>
          <w:rFonts w:ascii="Times New Roman" w:hAnsi="Times New Roman" w:cs="Times New Roman"/>
          <w:sz w:val="24"/>
          <w:szCs w:val="24"/>
        </w:rPr>
        <w:sectPr w:rsidR="00E8049C" w:rsidSect="00E8049C">
          <w:headerReference w:type="default" r:id="rId8"/>
          <w:footerReference w:type="default" r:id="rId9"/>
          <w:headerReference w:type="first" r:id="rId10"/>
          <w:footerReference w:type="first" r:id="rId11"/>
          <w:pgSz w:w="12240" w:h="15840"/>
          <w:pgMar w:top="2268" w:right="1701" w:bottom="1701" w:left="2268" w:header="720" w:footer="720" w:gutter="0"/>
          <w:cols w:space="720"/>
          <w:titlePg/>
          <w:docGrid w:linePitch="360"/>
        </w:sectPr>
      </w:pPr>
      <w:r w:rsidRPr="001B0D67">
        <w:rPr>
          <w:rFonts w:ascii="Times New Roman" w:hAnsi="Times New Roman" w:cs="Times New Roman"/>
          <w:sz w:val="24"/>
          <w:szCs w:val="24"/>
        </w:rPr>
        <w:tab/>
        <w:t>Pada awalnya laporan investigasi memaparkan data dengan diperkuat bukti berupa foto lalu dianalisis oleh seorang jurnalis secara mendalam dalam sebuah surat kabar atau majalah. Namun, kemunculan media-media baru dalam pemberitaan membuat jurnalis memodifikasi laporan investigasi yang</w:t>
      </w:r>
    </w:p>
    <w:p w:rsidR="00E8049C" w:rsidRPr="001B0D67" w:rsidRDefault="00E8049C" w:rsidP="00E8049C">
      <w:pPr>
        <w:spacing w:after="0" w:line="480" w:lineRule="auto"/>
        <w:jc w:val="both"/>
        <w:rPr>
          <w:rFonts w:ascii="Times New Roman" w:hAnsi="Times New Roman" w:cs="Times New Roman"/>
          <w:sz w:val="24"/>
          <w:szCs w:val="24"/>
        </w:rPr>
      </w:pPr>
      <w:r w:rsidRPr="001B0D67">
        <w:rPr>
          <w:rFonts w:ascii="Times New Roman" w:hAnsi="Times New Roman" w:cs="Times New Roman"/>
          <w:sz w:val="24"/>
          <w:szCs w:val="24"/>
        </w:rPr>
        <w:lastRenderedPageBreak/>
        <w:t xml:space="preserve"> ada. Penonton saat ini dapat menyaksikan sebuah laporan investigasi lengkap beserta gambar gerak dan suara (video dan audio). Hal tersebut tentunya memenuhi rasa ingin tahu penonton secara detail sebuah kejadian. Bukti-bukti video dan audio tersebut membuat penonton lebih percaya sekalipun sebenarnya masih bisa direkayasa.</w:t>
      </w:r>
    </w:p>
    <w:p w:rsidR="00E8049C" w:rsidRPr="001B0D67" w:rsidRDefault="00E8049C" w:rsidP="00E8049C">
      <w:pPr>
        <w:spacing w:after="0" w:line="480" w:lineRule="auto"/>
        <w:jc w:val="both"/>
        <w:rPr>
          <w:rFonts w:ascii="Times New Roman" w:hAnsi="Times New Roman" w:cs="Times New Roman"/>
          <w:sz w:val="24"/>
          <w:szCs w:val="24"/>
        </w:rPr>
      </w:pPr>
      <w:r w:rsidRPr="001B0D67">
        <w:rPr>
          <w:rFonts w:ascii="Times New Roman" w:hAnsi="Times New Roman" w:cs="Times New Roman"/>
          <w:sz w:val="24"/>
          <w:szCs w:val="24"/>
        </w:rPr>
        <w:tab/>
        <w:t xml:space="preserve">Menurut Boyd dalam </w:t>
      </w:r>
      <w:r w:rsidRPr="001B0D67">
        <w:rPr>
          <w:rFonts w:ascii="Times New Roman" w:hAnsi="Times New Roman" w:cs="Times New Roman"/>
          <w:sz w:val="24"/>
          <w:szCs w:val="24"/>
          <w:lang w:val="en-US"/>
        </w:rPr>
        <w:t>(Santana, 2009: 237)</w:t>
      </w:r>
      <w:r w:rsidRPr="001B0D67">
        <w:rPr>
          <w:rFonts w:ascii="Times New Roman" w:hAnsi="Times New Roman" w:cs="Times New Roman"/>
          <w:sz w:val="24"/>
          <w:szCs w:val="24"/>
        </w:rPr>
        <w:t xml:space="preserve"> jurnalisme investigatif memang berbeda dengan kegiatan jurnalistik pada umumnya. </w:t>
      </w:r>
      <w:r w:rsidRPr="001B0D67">
        <w:rPr>
          <w:rFonts w:ascii="Times New Roman" w:hAnsi="Times New Roman" w:cs="Times New Roman"/>
          <w:sz w:val="24"/>
          <w:szCs w:val="24"/>
          <w:lang w:val="en-US"/>
        </w:rPr>
        <w:t>Term</w:t>
      </w:r>
      <w:r w:rsidRPr="001B0D67">
        <w:rPr>
          <w:rFonts w:ascii="Times New Roman" w:hAnsi="Times New Roman" w:cs="Times New Roman"/>
          <w:sz w:val="24"/>
          <w:szCs w:val="24"/>
        </w:rPr>
        <w:t>i</w:t>
      </w:r>
      <w:r w:rsidRPr="001B0D67">
        <w:rPr>
          <w:rFonts w:ascii="Times New Roman" w:hAnsi="Times New Roman" w:cs="Times New Roman"/>
          <w:sz w:val="24"/>
          <w:szCs w:val="24"/>
          <w:lang w:val="en-US"/>
        </w:rPr>
        <w:t xml:space="preserve">nologi </w:t>
      </w:r>
      <w:r w:rsidRPr="001B0D67">
        <w:rPr>
          <w:rFonts w:ascii="Times New Roman" w:hAnsi="Times New Roman" w:cs="Times New Roman"/>
          <w:i/>
          <w:sz w:val="24"/>
          <w:szCs w:val="24"/>
          <w:lang w:val="en-US"/>
        </w:rPr>
        <w:t xml:space="preserve">investigative journalism </w:t>
      </w:r>
      <w:r w:rsidRPr="001B0D67">
        <w:rPr>
          <w:rFonts w:ascii="Times New Roman" w:hAnsi="Times New Roman" w:cs="Times New Roman"/>
          <w:sz w:val="24"/>
          <w:szCs w:val="24"/>
          <w:lang w:val="en-US"/>
        </w:rPr>
        <w:t>(jurnalisme investigatif) memberikan atribut penyelidikan, keingintahuan dan misi tertentu dari para wartawannya.Wartawan investigasi tidak bekerja berdasarkan pengagendaan berita seperti yang dalam peliputan reguler melainkan memasuki subjek pemberitaan tatkala mereka tertarik untuk mengetahui sesuatu.</w:t>
      </w:r>
    </w:p>
    <w:p w:rsidR="00E8049C" w:rsidRPr="006D0764" w:rsidRDefault="00E8049C" w:rsidP="00E8049C">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en-US"/>
        </w:rPr>
        <w:pict>
          <v:oval id="_x0000_s1028" style="position:absolute;left:0;text-align:left;margin-left:190.35pt;margin-top:309.8pt;width:27.75pt;height:15pt;z-index:251659264" stroked="f"/>
        </w:pict>
      </w:r>
      <w:r w:rsidRPr="001B0D67">
        <w:rPr>
          <w:rFonts w:ascii="Times New Roman" w:hAnsi="Times New Roman" w:cs="Times New Roman"/>
          <w:sz w:val="24"/>
          <w:szCs w:val="24"/>
          <w:lang w:val="en-US"/>
        </w:rPr>
        <w:tab/>
        <w:t>Seperti halnya tayangan Reportase Investigasi di TRANS TV yang menayangkan produk jurnalisme investigasi.</w:t>
      </w:r>
      <w:r w:rsidRPr="001B0D67">
        <w:rPr>
          <w:rFonts w:ascii="Times New Roman" w:hAnsi="Times New Roman" w:cs="Times New Roman"/>
          <w:sz w:val="24"/>
          <w:szCs w:val="24"/>
        </w:rPr>
        <w:t xml:space="preserve"> Sebagai contoh</w:t>
      </w:r>
      <w:r w:rsidRPr="001B0D67">
        <w:rPr>
          <w:rFonts w:ascii="Times New Roman" w:hAnsi="Times New Roman" w:cs="Times New Roman"/>
          <w:sz w:val="24"/>
          <w:szCs w:val="24"/>
          <w:lang w:val="en-US"/>
        </w:rPr>
        <w:t xml:space="preserve">, penayangan Reportase Investigasi tentang kejahatan perkawinan yang dilakukan pejabat publik. Data komnas perempuan sepanjang tahun 2012 menunjukan ada </w:t>
      </w:r>
      <w:r w:rsidRPr="001B0D67">
        <w:rPr>
          <w:rFonts w:ascii="Times New Roman" w:hAnsi="Times New Roman" w:cs="Times New Roman"/>
          <w:sz w:val="24"/>
          <w:szCs w:val="24"/>
        </w:rPr>
        <w:t>102 (S</w:t>
      </w:r>
      <w:r w:rsidRPr="001B0D67">
        <w:rPr>
          <w:rFonts w:ascii="Times New Roman" w:hAnsi="Times New Roman" w:cs="Times New Roman"/>
          <w:sz w:val="24"/>
          <w:szCs w:val="24"/>
          <w:lang w:val="en-US"/>
        </w:rPr>
        <w:t xml:space="preserve">eratus </w:t>
      </w:r>
      <w:r w:rsidRPr="001B0D67">
        <w:rPr>
          <w:rFonts w:ascii="Times New Roman" w:hAnsi="Times New Roman" w:cs="Times New Roman"/>
          <w:sz w:val="24"/>
          <w:szCs w:val="24"/>
        </w:rPr>
        <w:t>D</w:t>
      </w:r>
      <w:r w:rsidRPr="001B0D67">
        <w:rPr>
          <w:rFonts w:ascii="Times New Roman" w:hAnsi="Times New Roman" w:cs="Times New Roman"/>
          <w:sz w:val="24"/>
          <w:szCs w:val="24"/>
          <w:lang w:val="en-US"/>
        </w:rPr>
        <w:t>ua</w:t>
      </w:r>
      <w:r w:rsidRPr="001B0D67">
        <w:rPr>
          <w:rFonts w:ascii="Times New Roman" w:hAnsi="Times New Roman" w:cs="Times New Roman"/>
          <w:sz w:val="24"/>
          <w:szCs w:val="24"/>
        </w:rPr>
        <w:t>)</w:t>
      </w:r>
      <w:r w:rsidRPr="001B0D67">
        <w:rPr>
          <w:rFonts w:ascii="Times New Roman" w:hAnsi="Times New Roman" w:cs="Times New Roman"/>
          <w:sz w:val="24"/>
          <w:szCs w:val="24"/>
          <w:lang w:val="en-US"/>
        </w:rPr>
        <w:t xml:space="preserve"> kasus kejahatan perkawinan yang dilakukan oleh pejabat publik.</w:t>
      </w:r>
      <w:r>
        <w:rPr>
          <w:rFonts w:ascii="Times New Roman" w:hAnsi="Times New Roman" w:cs="Times New Roman"/>
          <w:sz w:val="24"/>
          <w:szCs w:val="24"/>
        </w:rPr>
        <w:t xml:space="preserve"> </w:t>
      </w:r>
      <w:r w:rsidRPr="001B0D67">
        <w:rPr>
          <w:rFonts w:ascii="Times New Roman" w:hAnsi="Times New Roman" w:cs="Times New Roman"/>
          <w:sz w:val="24"/>
          <w:szCs w:val="24"/>
          <w:lang w:val="en-US"/>
        </w:rPr>
        <w:t>Sebagian kasus tersebut adalah tentang gratifikasi seks atau perempuan mudah yang dijadikan simpanan para pejabat dan di antaranya juga melibatkan mahasiswi yang memiliki profesi ganda yang biasa disebut dengan istilah ayam kampus.</w:t>
      </w:r>
      <w:r w:rsidRPr="001B0D67">
        <w:rPr>
          <w:rFonts w:ascii="Times New Roman" w:hAnsi="Times New Roman" w:cs="Times New Roman"/>
          <w:sz w:val="24"/>
          <w:szCs w:val="24"/>
        </w:rPr>
        <w:t xml:space="preserve"> (Tayangan Reportase Investigasi episode “Ayam Kampus”, ditayangkan TRANS TV pada tanggal 15 juni 2013 hari Sabtu pukul 16.00 WIB)</w:t>
      </w:r>
      <w:r>
        <w:rPr>
          <w:rFonts w:ascii="Times New Roman" w:hAnsi="Times New Roman" w:cs="Times New Roman"/>
          <w:sz w:val="24"/>
          <w:szCs w:val="24"/>
        </w:rPr>
        <w:t>.</w:t>
      </w:r>
    </w:p>
    <w:p w:rsidR="00E8049C" w:rsidRPr="001B0D67" w:rsidRDefault="00E8049C" w:rsidP="00E8049C">
      <w:pPr>
        <w:spacing w:after="0" w:line="480" w:lineRule="auto"/>
        <w:jc w:val="both"/>
        <w:rPr>
          <w:rFonts w:ascii="Times New Roman" w:hAnsi="Times New Roman" w:cs="Times New Roman"/>
          <w:sz w:val="24"/>
          <w:szCs w:val="24"/>
        </w:rPr>
      </w:pPr>
      <w:r w:rsidRPr="001B0D67">
        <w:rPr>
          <w:rFonts w:ascii="Times New Roman" w:hAnsi="Times New Roman" w:cs="Times New Roman"/>
          <w:sz w:val="24"/>
          <w:szCs w:val="24"/>
        </w:rPr>
        <w:lastRenderedPageBreak/>
        <w:tab/>
      </w:r>
      <w:r w:rsidRPr="001B0D67">
        <w:rPr>
          <w:rFonts w:ascii="Times New Roman" w:hAnsi="Times New Roman" w:cs="Times New Roman"/>
          <w:sz w:val="24"/>
          <w:szCs w:val="24"/>
          <w:lang w:val="en-US"/>
        </w:rPr>
        <w:t xml:space="preserve">Kebenaran yang dipaparkan wartawan investigasi tersebut bisa saja menimbulkan efek yang berbeda pada penayangannya </w:t>
      </w:r>
      <w:r w:rsidRPr="001B0D67">
        <w:rPr>
          <w:rFonts w:ascii="Times New Roman" w:hAnsi="Times New Roman" w:cs="Times New Roman"/>
          <w:sz w:val="24"/>
          <w:szCs w:val="24"/>
        </w:rPr>
        <w:t>k</w:t>
      </w:r>
      <w:r w:rsidRPr="001B0D67">
        <w:rPr>
          <w:rFonts w:ascii="Times New Roman" w:hAnsi="Times New Roman" w:cs="Times New Roman"/>
          <w:sz w:val="24"/>
          <w:szCs w:val="24"/>
          <w:lang w:val="en-US"/>
        </w:rPr>
        <w:t>arena menyangkut norma dan etika. Jurnalis investigasi tidak bisa dinilai hanya berdasarkan teknik dalam menyampaikan informasi, melainkan ada etika yang seharusnya berada dibelakang jurnalis tersebut. Oleh karena itu dalam setiap aktivitasnya, baik jurnalis pada umumnya maupun jurnalis investigasi, wajib menjunjung tinggi profesinya dengan mengikuti kaidah norma dan etika profesi yang mengaturnya.</w:t>
      </w:r>
    </w:p>
    <w:p w:rsidR="00E8049C" w:rsidRPr="001B0D67" w:rsidRDefault="00E8049C" w:rsidP="00E8049C">
      <w:pPr>
        <w:spacing w:after="0" w:line="480" w:lineRule="auto"/>
        <w:jc w:val="both"/>
        <w:rPr>
          <w:rFonts w:ascii="Times New Roman" w:hAnsi="Times New Roman" w:cs="Times New Roman"/>
          <w:sz w:val="24"/>
          <w:szCs w:val="24"/>
        </w:rPr>
      </w:pPr>
      <w:r w:rsidRPr="001B0D67">
        <w:rPr>
          <w:rFonts w:ascii="Times New Roman" w:hAnsi="Times New Roman" w:cs="Times New Roman"/>
          <w:sz w:val="24"/>
          <w:szCs w:val="24"/>
        </w:rPr>
        <w:tab/>
        <w:t>Darji Darmodiharjo dan Shidarta dalam Mufid (2010: 173) sifat dasar etika adalah sifat kritis, karenanya etika bertugas untuk mempersoalkan norma yang dianggap berlaku. Diselidikinya apakah dasar suatu norma itu dan apakah dasar itu membenarkan ketaatan yang dituntut oleh norma itu terhadap norma yang dapat berlaku. Etika sendiri menjadi alat pemikiran yang rasional dan bertanggung jawab bagi seorang ahli dan bagi siapa saja yang tidak mau diombang-ambingkan oleh norma-norma yang ada.</w:t>
      </w:r>
    </w:p>
    <w:p w:rsidR="00E8049C" w:rsidRPr="001B0D67" w:rsidRDefault="00E8049C" w:rsidP="00E8049C">
      <w:pPr>
        <w:spacing w:after="0" w:line="480" w:lineRule="auto"/>
        <w:jc w:val="both"/>
        <w:rPr>
          <w:rFonts w:ascii="Times New Roman" w:hAnsi="Times New Roman" w:cs="Times New Roman"/>
          <w:sz w:val="24"/>
          <w:szCs w:val="24"/>
        </w:rPr>
      </w:pPr>
      <w:r w:rsidRPr="001B0D67">
        <w:rPr>
          <w:rFonts w:ascii="Times New Roman" w:hAnsi="Times New Roman" w:cs="Times New Roman"/>
          <w:sz w:val="24"/>
          <w:szCs w:val="24"/>
        </w:rPr>
        <w:tab/>
        <w:t>Oleh karena itu etika menjadi pegangan pokok oleh jurnalis karena dipandang sebagai sarana orientasi bagi manusia untuk menjawab suatu pertanyaan f</w:t>
      </w:r>
      <w:r w:rsidRPr="001B0D67">
        <w:rPr>
          <w:rFonts w:ascii="Times New Roman" w:hAnsi="Times New Roman" w:cs="Times New Roman"/>
          <w:sz w:val="24"/>
          <w:szCs w:val="24"/>
          <w:lang w:val="en-US"/>
        </w:rPr>
        <w:t>u</w:t>
      </w:r>
      <w:r w:rsidRPr="001B0D67">
        <w:rPr>
          <w:rFonts w:ascii="Times New Roman" w:hAnsi="Times New Roman" w:cs="Times New Roman"/>
          <w:sz w:val="24"/>
          <w:szCs w:val="24"/>
        </w:rPr>
        <w:t>ndamental. Etika membantu jurnalis dalam mencari nilai dan orientasi menyangkut tujuan dan pilihan tindakan agar jurnalis dapat mengerti setiap keputusan tindakan yang diambil dan mampu bertanggung jawab terhadap keputusan itu. Kemandirian menentukan pilihan, bukan hanya mengikuti keputusan orang lain.</w:t>
      </w:r>
    </w:p>
    <w:p w:rsidR="00E8049C" w:rsidRPr="001B0D67" w:rsidRDefault="00E8049C" w:rsidP="00E8049C">
      <w:pPr>
        <w:spacing w:after="0"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pict>
          <v:oval id="_x0000_s1029" style="position:absolute;left:0;text-align:left;margin-left:194.85pt;margin-top:62.15pt;width:17.25pt;height:19.5pt;z-index:251660288" stroked="f">
            <v:stroke dashstyle="longDash"/>
          </v:oval>
        </w:pict>
      </w:r>
      <w:r w:rsidRPr="001B0D67">
        <w:rPr>
          <w:rFonts w:ascii="Times New Roman" w:hAnsi="Times New Roman" w:cs="Times New Roman"/>
          <w:sz w:val="24"/>
          <w:szCs w:val="24"/>
        </w:rPr>
        <w:tab/>
        <w:t>Peneliti menilai penelitian tentang etika sangat penting untuk melakukan evaluasi terhadap apa yang dilakukan oleh media selama ini</w:t>
      </w:r>
      <w:r w:rsidRPr="001B0D67">
        <w:rPr>
          <w:rFonts w:ascii="Times New Roman" w:hAnsi="Times New Roman" w:cs="Times New Roman"/>
          <w:sz w:val="24"/>
          <w:szCs w:val="24"/>
          <w:lang w:val="en-US"/>
        </w:rPr>
        <w:t xml:space="preserve"> terutama pada kegiatan </w:t>
      </w:r>
      <w:r w:rsidRPr="001B0D67">
        <w:rPr>
          <w:rFonts w:ascii="Times New Roman" w:hAnsi="Times New Roman" w:cs="Times New Roman"/>
          <w:sz w:val="24"/>
          <w:szCs w:val="24"/>
          <w:lang w:val="en-US"/>
        </w:rPr>
        <w:lastRenderedPageBreak/>
        <w:t>jurnalisme investigasi</w:t>
      </w:r>
      <w:r w:rsidRPr="001B0D67">
        <w:rPr>
          <w:rFonts w:ascii="Times New Roman" w:hAnsi="Times New Roman" w:cs="Times New Roman"/>
          <w:sz w:val="24"/>
          <w:szCs w:val="24"/>
        </w:rPr>
        <w:t>. Apakah media massa saat ini telah menggunakan kaidah-kaidah yang benar dalam peliputan</w:t>
      </w:r>
      <w:r w:rsidRPr="001B0D67">
        <w:rPr>
          <w:rFonts w:ascii="Times New Roman" w:hAnsi="Times New Roman" w:cs="Times New Roman"/>
          <w:sz w:val="24"/>
          <w:szCs w:val="24"/>
          <w:lang w:val="en-US"/>
        </w:rPr>
        <w:t xml:space="preserve"> jurnalisme investigasi</w:t>
      </w:r>
      <w:r w:rsidRPr="001B0D67">
        <w:rPr>
          <w:rFonts w:ascii="Times New Roman" w:hAnsi="Times New Roman" w:cs="Times New Roman"/>
          <w:sz w:val="24"/>
          <w:szCs w:val="24"/>
        </w:rPr>
        <w:t>, atau ternyata belum sama sekali.</w:t>
      </w:r>
    </w:p>
    <w:p w:rsidR="00E8049C" w:rsidRPr="001B0D67" w:rsidRDefault="00E8049C" w:rsidP="00E8049C">
      <w:pPr>
        <w:spacing w:after="0" w:line="480" w:lineRule="auto"/>
        <w:jc w:val="both"/>
        <w:rPr>
          <w:rFonts w:ascii="Times New Roman" w:hAnsi="Times New Roman" w:cs="Times New Roman"/>
          <w:sz w:val="24"/>
          <w:szCs w:val="24"/>
        </w:rPr>
      </w:pPr>
      <w:r w:rsidRPr="001B0D67">
        <w:rPr>
          <w:rFonts w:ascii="Times New Roman" w:hAnsi="Times New Roman" w:cs="Times New Roman"/>
          <w:sz w:val="24"/>
          <w:szCs w:val="24"/>
        </w:rPr>
        <w:tab/>
        <w:t xml:space="preserve">Peneliti memilih program acara Reportase Investigasi yang ditayangkan oleh Trans TV </w:t>
      </w:r>
      <w:r w:rsidRPr="001B0D67">
        <w:rPr>
          <w:rFonts w:ascii="Times New Roman" w:hAnsi="Times New Roman" w:cs="Times New Roman"/>
          <w:sz w:val="24"/>
          <w:szCs w:val="24"/>
          <w:lang w:val="en-US"/>
        </w:rPr>
        <w:t xml:space="preserve">episode “ayam kampus” </w:t>
      </w:r>
      <w:r w:rsidRPr="001B0D67">
        <w:rPr>
          <w:rFonts w:ascii="Times New Roman" w:hAnsi="Times New Roman" w:cs="Times New Roman"/>
          <w:sz w:val="24"/>
          <w:szCs w:val="24"/>
        </w:rPr>
        <w:t xml:space="preserve">karena </w:t>
      </w:r>
      <w:r w:rsidRPr="001B0D67">
        <w:rPr>
          <w:rFonts w:ascii="Times New Roman" w:hAnsi="Times New Roman" w:cs="Times New Roman"/>
          <w:sz w:val="24"/>
          <w:szCs w:val="24"/>
          <w:lang w:val="en-US"/>
        </w:rPr>
        <w:t>program ini bisa dibilang salah satu program yang sukses pada tayangan laporan investigasi dan program ini pernah masuk dalam penghargaan KPI awards</w:t>
      </w:r>
      <w:r w:rsidRPr="001B0D67">
        <w:rPr>
          <w:rFonts w:ascii="Times New Roman" w:hAnsi="Times New Roman" w:cs="Times New Roman"/>
          <w:sz w:val="24"/>
          <w:szCs w:val="24"/>
        </w:rPr>
        <w:t xml:space="preserve"> 2010. </w:t>
      </w:r>
    </w:p>
    <w:p w:rsidR="00E8049C" w:rsidRPr="001B0D67" w:rsidRDefault="00E8049C" w:rsidP="00E8049C">
      <w:pPr>
        <w:spacing w:after="0" w:line="480" w:lineRule="auto"/>
        <w:jc w:val="both"/>
        <w:rPr>
          <w:rFonts w:ascii="Times New Roman" w:hAnsi="Times New Roman" w:cs="Times New Roman"/>
          <w:sz w:val="24"/>
        </w:rPr>
      </w:pPr>
      <w:r w:rsidRPr="001B0D67">
        <w:rPr>
          <w:rFonts w:ascii="Times New Roman" w:hAnsi="Times New Roman" w:cs="Times New Roman"/>
          <w:b/>
          <w:sz w:val="24"/>
          <w:szCs w:val="24"/>
        </w:rPr>
        <w:t>1.2.</w:t>
      </w:r>
      <w:r w:rsidRPr="001B0D67">
        <w:rPr>
          <w:rFonts w:ascii="Times New Roman" w:hAnsi="Times New Roman" w:cs="Times New Roman"/>
          <w:b/>
          <w:sz w:val="24"/>
          <w:szCs w:val="24"/>
        </w:rPr>
        <w:tab/>
        <w:t>Rumusan Masalah</w:t>
      </w:r>
    </w:p>
    <w:p w:rsidR="00E8049C" w:rsidRPr="001B0D67" w:rsidRDefault="00E8049C" w:rsidP="00E8049C">
      <w:pPr>
        <w:spacing w:after="0" w:line="480" w:lineRule="auto"/>
        <w:jc w:val="both"/>
        <w:rPr>
          <w:rFonts w:ascii="Times New Roman" w:hAnsi="Times New Roman" w:cs="Times New Roman"/>
          <w:sz w:val="24"/>
          <w:szCs w:val="24"/>
          <w:lang w:val="en-US"/>
        </w:rPr>
      </w:pPr>
      <w:r w:rsidRPr="001B0D67">
        <w:rPr>
          <w:rFonts w:ascii="Times New Roman" w:hAnsi="Times New Roman" w:cs="Times New Roman"/>
          <w:b/>
          <w:sz w:val="24"/>
          <w:szCs w:val="24"/>
        </w:rPr>
        <w:tab/>
      </w:r>
      <w:r w:rsidRPr="001B0D67">
        <w:rPr>
          <w:rFonts w:ascii="Times New Roman" w:hAnsi="Times New Roman" w:cs="Times New Roman"/>
          <w:sz w:val="24"/>
          <w:szCs w:val="24"/>
          <w:lang w:val="en-US"/>
        </w:rPr>
        <w:t>Atas pertimbangan</w:t>
      </w:r>
      <w:r w:rsidRPr="001B0D67">
        <w:rPr>
          <w:rFonts w:ascii="Times New Roman" w:hAnsi="Times New Roman" w:cs="Times New Roman"/>
          <w:sz w:val="24"/>
          <w:szCs w:val="24"/>
        </w:rPr>
        <w:t xml:space="preserve"> tersebut, maka pen</w:t>
      </w:r>
      <w:r w:rsidRPr="001B0D67">
        <w:rPr>
          <w:rFonts w:ascii="Times New Roman" w:hAnsi="Times New Roman" w:cs="Times New Roman"/>
          <w:sz w:val="24"/>
          <w:szCs w:val="24"/>
          <w:lang w:val="en-US"/>
        </w:rPr>
        <w:t>eliti tertarik untuk meneliti dan menganalisis masalah :</w:t>
      </w:r>
    </w:p>
    <w:p w:rsidR="00E8049C" w:rsidRPr="001B0D67" w:rsidRDefault="00E8049C" w:rsidP="00E8049C">
      <w:pPr>
        <w:pStyle w:val="ListParagraph"/>
        <w:numPr>
          <w:ilvl w:val="0"/>
          <w:numId w:val="2"/>
        </w:numPr>
        <w:spacing w:after="0" w:line="480" w:lineRule="auto"/>
        <w:ind w:left="1080"/>
        <w:rPr>
          <w:rFonts w:ascii="Times New Roman" w:hAnsi="Times New Roman" w:cs="Times New Roman"/>
          <w:sz w:val="24"/>
          <w:szCs w:val="24"/>
        </w:rPr>
      </w:pPr>
      <w:r w:rsidRPr="001B0D67">
        <w:rPr>
          <w:rFonts w:ascii="Times New Roman" w:hAnsi="Times New Roman" w:cs="Times New Roman"/>
          <w:sz w:val="24"/>
          <w:szCs w:val="24"/>
        </w:rPr>
        <w:t>Bagaimana</w:t>
      </w:r>
      <w:r w:rsidRPr="001B0D67">
        <w:rPr>
          <w:rFonts w:ascii="Times New Roman" w:hAnsi="Times New Roman" w:cs="Times New Roman"/>
          <w:sz w:val="24"/>
          <w:szCs w:val="24"/>
          <w:lang w:val="id-ID"/>
        </w:rPr>
        <w:t xml:space="preserve"> gambaran</w:t>
      </w:r>
      <w:r w:rsidRPr="001B0D67">
        <w:rPr>
          <w:rFonts w:ascii="Times New Roman" w:hAnsi="Times New Roman" w:cs="Times New Roman"/>
          <w:sz w:val="24"/>
          <w:szCs w:val="24"/>
        </w:rPr>
        <w:t xml:space="preserve"> penerapan etika jurnalistik dalam program acara Reportase Investigasi di TRANS TV episode “Ayam Kampus”?</w:t>
      </w:r>
    </w:p>
    <w:p w:rsidR="00E8049C" w:rsidRPr="001B0D67" w:rsidRDefault="00E8049C" w:rsidP="00E8049C">
      <w:pPr>
        <w:pStyle w:val="ListParagraph"/>
        <w:numPr>
          <w:ilvl w:val="0"/>
          <w:numId w:val="2"/>
        </w:numPr>
        <w:spacing w:after="0" w:line="480" w:lineRule="auto"/>
        <w:ind w:left="1080"/>
        <w:rPr>
          <w:rFonts w:ascii="Times New Roman" w:hAnsi="Times New Roman" w:cs="Times New Roman"/>
          <w:sz w:val="24"/>
          <w:szCs w:val="24"/>
        </w:rPr>
      </w:pPr>
      <w:r w:rsidRPr="001B0D67">
        <w:rPr>
          <w:rFonts w:ascii="Times New Roman" w:hAnsi="Times New Roman" w:cs="Times New Roman"/>
          <w:sz w:val="24"/>
          <w:szCs w:val="24"/>
        </w:rPr>
        <w:t>Apakah penayangan program acara Reportase Investigasi di TRANS TV episode “Ayam Kampus” telah berpedoman pada etika</w:t>
      </w:r>
      <w:r w:rsidRPr="001B0D67">
        <w:rPr>
          <w:rFonts w:ascii="Times New Roman" w:hAnsi="Times New Roman" w:cs="Times New Roman"/>
          <w:sz w:val="24"/>
          <w:szCs w:val="24"/>
          <w:lang w:val="id-ID"/>
        </w:rPr>
        <w:t xml:space="preserve"> jurnalistik</w:t>
      </w:r>
      <w:r w:rsidRPr="001B0D67">
        <w:rPr>
          <w:rFonts w:ascii="Times New Roman" w:hAnsi="Times New Roman" w:cs="Times New Roman"/>
          <w:sz w:val="24"/>
          <w:szCs w:val="24"/>
        </w:rPr>
        <w:t>?</w:t>
      </w:r>
    </w:p>
    <w:p w:rsidR="00E8049C" w:rsidRPr="001B0D67" w:rsidRDefault="00E8049C" w:rsidP="00E8049C">
      <w:pPr>
        <w:spacing w:after="0" w:line="480" w:lineRule="auto"/>
        <w:jc w:val="both"/>
        <w:rPr>
          <w:rFonts w:ascii="Times New Roman" w:hAnsi="Times New Roman" w:cs="Times New Roman"/>
          <w:b/>
          <w:sz w:val="24"/>
          <w:szCs w:val="24"/>
        </w:rPr>
      </w:pPr>
      <w:r w:rsidRPr="001B0D67">
        <w:rPr>
          <w:rFonts w:ascii="Times New Roman" w:hAnsi="Times New Roman" w:cs="Times New Roman"/>
          <w:b/>
          <w:sz w:val="24"/>
          <w:szCs w:val="24"/>
        </w:rPr>
        <w:t>1.3.</w:t>
      </w:r>
      <w:r w:rsidRPr="001B0D67">
        <w:rPr>
          <w:rFonts w:ascii="Times New Roman" w:hAnsi="Times New Roman" w:cs="Times New Roman"/>
          <w:b/>
          <w:sz w:val="24"/>
          <w:szCs w:val="24"/>
        </w:rPr>
        <w:tab/>
        <w:t xml:space="preserve">Tujuan Penelitian </w:t>
      </w:r>
    </w:p>
    <w:p w:rsidR="00E8049C" w:rsidRPr="001B0D67" w:rsidRDefault="00E8049C" w:rsidP="00E8049C">
      <w:pPr>
        <w:spacing w:after="0" w:line="480" w:lineRule="auto"/>
        <w:jc w:val="both"/>
        <w:rPr>
          <w:rFonts w:ascii="Times New Roman" w:hAnsi="Times New Roman" w:cs="Times New Roman"/>
          <w:sz w:val="24"/>
          <w:szCs w:val="24"/>
          <w:lang w:val="en-US"/>
        </w:rPr>
      </w:pPr>
      <w:r w:rsidRPr="001B0D67">
        <w:rPr>
          <w:rFonts w:ascii="Times New Roman" w:hAnsi="Times New Roman" w:cs="Times New Roman"/>
          <w:b/>
          <w:sz w:val="24"/>
          <w:szCs w:val="24"/>
        </w:rPr>
        <w:tab/>
      </w:r>
      <w:r w:rsidRPr="001B0D67">
        <w:rPr>
          <w:rFonts w:ascii="Times New Roman" w:hAnsi="Times New Roman" w:cs="Times New Roman"/>
          <w:sz w:val="24"/>
          <w:szCs w:val="24"/>
        </w:rPr>
        <w:t>Penelitian ini bertujuan untuk</w:t>
      </w:r>
      <w:r w:rsidRPr="001B0D67">
        <w:rPr>
          <w:rFonts w:ascii="Times New Roman" w:hAnsi="Times New Roman" w:cs="Times New Roman"/>
          <w:sz w:val="24"/>
          <w:szCs w:val="24"/>
          <w:lang w:val="en-US"/>
        </w:rPr>
        <w:t xml:space="preserve"> :</w:t>
      </w:r>
    </w:p>
    <w:p w:rsidR="00E8049C" w:rsidRPr="00172EC6" w:rsidRDefault="00E8049C" w:rsidP="00E8049C">
      <w:pPr>
        <w:pStyle w:val="ListParagraph"/>
        <w:numPr>
          <w:ilvl w:val="0"/>
          <w:numId w:val="3"/>
        </w:numPr>
        <w:spacing w:after="0" w:line="480" w:lineRule="auto"/>
        <w:ind w:left="1134" w:hanging="425"/>
        <w:rPr>
          <w:rFonts w:ascii="Times New Roman" w:hAnsi="Times New Roman" w:cs="Times New Roman"/>
          <w:sz w:val="24"/>
          <w:szCs w:val="24"/>
        </w:rPr>
      </w:pPr>
      <w:r w:rsidRPr="00172EC6">
        <w:rPr>
          <w:rFonts w:ascii="Times New Roman" w:hAnsi="Times New Roman" w:cs="Times New Roman"/>
          <w:sz w:val="24"/>
          <w:szCs w:val="24"/>
        </w:rPr>
        <w:t>Menganalisis bagaimana</w:t>
      </w:r>
      <w:r w:rsidRPr="00172EC6">
        <w:rPr>
          <w:rFonts w:ascii="Times New Roman" w:hAnsi="Times New Roman" w:cs="Times New Roman"/>
          <w:sz w:val="24"/>
          <w:szCs w:val="24"/>
          <w:lang w:val="id-ID"/>
        </w:rPr>
        <w:t xml:space="preserve"> gambaran</w:t>
      </w:r>
      <w:r w:rsidRPr="00172EC6">
        <w:rPr>
          <w:rFonts w:ascii="Times New Roman" w:hAnsi="Times New Roman" w:cs="Times New Roman"/>
          <w:sz w:val="24"/>
          <w:szCs w:val="24"/>
        </w:rPr>
        <w:t xml:space="preserve"> penerapan etika jurnalistik dalam program acara Reportase Investigasi di TRANS TV episode “Ayam Kampus”.</w:t>
      </w:r>
    </w:p>
    <w:p w:rsidR="00E8049C" w:rsidRPr="001B0D67" w:rsidRDefault="00E8049C" w:rsidP="00E8049C">
      <w:pPr>
        <w:pStyle w:val="ListParagraph"/>
        <w:numPr>
          <w:ilvl w:val="0"/>
          <w:numId w:val="3"/>
        </w:numPr>
        <w:spacing w:after="0" w:line="480" w:lineRule="auto"/>
        <w:ind w:left="1080"/>
        <w:rPr>
          <w:rFonts w:ascii="Times New Roman" w:hAnsi="Times New Roman" w:cs="Times New Roman"/>
          <w:sz w:val="24"/>
          <w:szCs w:val="24"/>
        </w:rPr>
      </w:pPr>
      <w:r>
        <w:rPr>
          <w:rFonts w:ascii="Times New Roman" w:hAnsi="Times New Roman" w:cs="Times New Roman"/>
          <w:noProof/>
          <w:sz w:val="24"/>
          <w:szCs w:val="24"/>
        </w:rPr>
        <w:pict>
          <v:oval id="_x0000_s1030" style="position:absolute;left:0;text-align:left;margin-left:194.1pt;margin-top:90.5pt;width:21.75pt;height:18pt;z-index:251661312" stroked="f"/>
        </w:pict>
      </w:r>
      <w:r>
        <w:rPr>
          <w:rFonts w:ascii="Times New Roman" w:hAnsi="Times New Roman" w:cs="Times New Roman"/>
          <w:sz w:val="24"/>
          <w:szCs w:val="24"/>
        </w:rPr>
        <w:t>M</w:t>
      </w:r>
      <w:r w:rsidRPr="001B0D67">
        <w:rPr>
          <w:rFonts w:ascii="Times New Roman" w:hAnsi="Times New Roman" w:cs="Times New Roman"/>
          <w:sz w:val="24"/>
          <w:szCs w:val="24"/>
        </w:rPr>
        <w:t>engetahui apakah penayangan program acara Reportase Investigasi di TRANS TV episode “Ayam Kampus” telah berpedoman pada etika</w:t>
      </w:r>
      <w:r w:rsidRPr="001B0D67">
        <w:rPr>
          <w:rFonts w:ascii="Times New Roman" w:hAnsi="Times New Roman" w:cs="Times New Roman"/>
          <w:sz w:val="24"/>
          <w:szCs w:val="24"/>
          <w:lang w:val="id-ID"/>
        </w:rPr>
        <w:t xml:space="preserve"> jurnalistik</w:t>
      </w:r>
      <w:r w:rsidRPr="001B0D67">
        <w:rPr>
          <w:rFonts w:ascii="Times New Roman" w:hAnsi="Times New Roman" w:cs="Times New Roman"/>
          <w:sz w:val="24"/>
          <w:szCs w:val="24"/>
        </w:rPr>
        <w:t>.</w:t>
      </w:r>
    </w:p>
    <w:p w:rsidR="00E8049C" w:rsidRPr="001B0D67" w:rsidRDefault="00E8049C" w:rsidP="00E8049C">
      <w:pPr>
        <w:spacing w:after="0" w:line="480" w:lineRule="auto"/>
        <w:jc w:val="both"/>
        <w:rPr>
          <w:rFonts w:ascii="Times New Roman" w:hAnsi="Times New Roman" w:cs="Times New Roman"/>
          <w:b/>
          <w:sz w:val="24"/>
          <w:szCs w:val="24"/>
        </w:rPr>
      </w:pPr>
      <w:r w:rsidRPr="001B0D67">
        <w:rPr>
          <w:rFonts w:ascii="Times New Roman" w:hAnsi="Times New Roman" w:cs="Times New Roman"/>
          <w:b/>
          <w:sz w:val="24"/>
          <w:szCs w:val="24"/>
        </w:rPr>
        <w:lastRenderedPageBreak/>
        <w:t>1.4.</w:t>
      </w:r>
      <w:r w:rsidRPr="001B0D67">
        <w:rPr>
          <w:rFonts w:ascii="Times New Roman" w:hAnsi="Times New Roman" w:cs="Times New Roman"/>
          <w:b/>
          <w:sz w:val="24"/>
          <w:szCs w:val="24"/>
        </w:rPr>
        <w:tab/>
        <w:t>Manfaat</w:t>
      </w:r>
    </w:p>
    <w:p w:rsidR="00E8049C" w:rsidRPr="001B0D67" w:rsidRDefault="00E8049C" w:rsidP="00E8049C">
      <w:pPr>
        <w:spacing w:after="0" w:line="480" w:lineRule="auto"/>
        <w:jc w:val="both"/>
        <w:rPr>
          <w:rFonts w:ascii="Times New Roman" w:hAnsi="Times New Roman" w:cs="Times New Roman"/>
          <w:b/>
          <w:sz w:val="24"/>
          <w:szCs w:val="24"/>
          <w:lang w:val="en-US"/>
        </w:rPr>
      </w:pPr>
      <w:r w:rsidRPr="001B0D67">
        <w:rPr>
          <w:rFonts w:ascii="Times New Roman" w:hAnsi="Times New Roman" w:cs="Times New Roman"/>
          <w:b/>
          <w:sz w:val="24"/>
          <w:szCs w:val="24"/>
        </w:rPr>
        <w:t>1.4.1.</w:t>
      </w:r>
      <w:r w:rsidRPr="001B0D67">
        <w:rPr>
          <w:rFonts w:ascii="Times New Roman" w:hAnsi="Times New Roman" w:cs="Times New Roman"/>
          <w:b/>
          <w:sz w:val="24"/>
          <w:szCs w:val="24"/>
        </w:rPr>
        <w:tab/>
        <w:t xml:space="preserve">Manfaat </w:t>
      </w:r>
      <w:r w:rsidRPr="001B0D67">
        <w:rPr>
          <w:rFonts w:ascii="Times New Roman" w:hAnsi="Times New Roman" w:cs="Times New Roman"/>
          <w:b/>
          <w:sz w:val="24"/>
          <w:szCs w:val="24"/>
          <w:lang w:val="en-US"/>
        </w:rPr>
        <w:t>Teoritis</w:t>
      </w:r>
    </w:p>
    <w:p w:rsidR="00E8049C" w:rsidRDefault="00E8049C" w:rsidP="00E8049C">
      <w:pPr>
        <w:spacing w:after="0" w:line="480" w:lineRule="auto"/>
        <w:jc w:val="both"/>
        <w:rPr>
          <w:rFonts w:ascii="Times New Roman" w:hAnsi="Times New Roman" w:cs="Times New Roman"/>
          <w:sz w:val="24"/>
          <w:szCs w:val="24"/>
        </w:rPr>
      </w:pPr>
      <w:r w:rsidRPr="001B0D67">
        <w:rPr>
          <w:rFonts w:ascii="Times New Roman" w:hAnsi="Times New Roman" w:cs="Times New Roman"/>
          <w:b/>
          <w:sz w:val="24"/>
          <w:szCs w:val="24"/>
        </w:rPr>
        <w:tab/>
      </w:r>
      <w:r w:rsidRPr="001B0D67">
        <w:rPr>
          <w:rFonts w:ascii="Times New Roman" w:hAnsi="Times New Roman" w:cs="Times New Roman"/>
          <w:sz w:val="24"/>
          <w:szCs w:val="24"/>
        </w:rPr>
        <w:t>Penelitian ini diharapkan memiliki manfaat pada Fakultas Ilmu Komunikasi sebagai referensi untuk penelitian selanjutnya</w:t>
      </w:r>
      <w:r w:rsidRPr="001B0D67">
        <w:rPr>
          <w:rFonts w:ascii="Times New Roman" w:hAnsi="Times New Roman" w:cs="Times New Roman"/>
          <w:sz w:val="24"/>
          <w:szCs w:val="24"/>
          <w:lang w:val="en-US"/>
        </w:rPr>
        <w:t xml:space="preserve"> dan sumbangan pengetahuan bagi akademisi maupun </w:t>
      </w:r>
      <w:r w:rsidRPr="001B0D67">
        <w:rPr>
          <w:rFonts w:ascii="Times New Roman" w:hAnsi="Times New Roman" w:cs="Times New Roman"/>
          <w:sz w:val="24"/>
          <w:szCs w:val="24"/>
        </w:rPr>
        <w:t xml:space="preserve">pembaca </w:t>
      </w:r>
      <w:r w:rsidRPr="001B0D67">
        <w:rPr>
          <w:rFonts w:ascii="Times New Roman" w:hAnsi="Times New Roman" w:cs="Times New Roman"/>
          <w:sz w:val="24"/>
          <w:szCs w:val="24"/>
          <w:lang w:val="en-US"/>
        </w:rPr>
        <w:t xml:space="preserve">mengenai penerapan etika </w:t>
      </w:r>
      <w:r w:rsidRPr="001B0D67">
        <w:rPr>
          <w:rFonts w:ascii="Times New Roman" w:hAnsi="Times New Roman" w:cs="Times New Roman"/>
          <w:sz w:val="24"/>
          <w:szCs w:val="24"/>
        </w:rPr>
        <w:t>jurnalistik.</w:t>
      </w:r>
    </w:p>
    <w:p w:rsidR="00E8049C" w:rsidRPr="001B0D67" w:rsidRDefault="00E8049C" w:rsidP="00E8049C">
      <w:pPr>
        <w:spacing w:after="0" w:line="480" w:lineRule="auto"/>
        <w:jc w:val="both"/>
        <w:rPr>
          <w:rFonts w:ascii="Times New Roman" w:hAnsi="Times New Roman" w:cs="Times New Roman"/>
          <w:sz w:val="24"/>
          <w:szCs w:val="24"/>
        </w:rPr>
      </w:pPr>
    </w:p>
    <w:p w:rsidR="00E8049C" w:rsidRPr="001B0D67" w:rsidRDefault="00E8049C" w:rsidP="00E8049C">
      <w:pPr>
        <w:spacing w:after="0" w:line="480" w:lineRule="auto"/>
        <w:jc w:val="both"/>
        <w:rPr>
          <w:rFonts w:ascii="Times New Roman" w:hAnsi="Times New Roman" w:cs="Times New Roman"/>
          <w:b/>
          <w:sz w:val="24"/>
          <w:szCs w:val="24"/>
        </w:rPr>
      </w:pPr>
      <w:r w:rsidRPr="001B0D67">
        <w:rPr>
          <w:rFonts w:ascii="Times New Roman" w:hAnsi="Times New Roman" w:cs="Times New Roman"/>
          <w:b/>
          <w:sz w:val="24"/>
          <w:szCs w:val="24"/>
        </w:rPr>
        <w:t>1.4.2.</w:t>
      </w:r>
      <w:r w:rsidRPr="001B0D67">
        <w:rPr>
          <w:rFonts w:ascii="Times New Roman" w:hAnsi="Times New Roman" w:cs="Times New Roman"/>
          <w:b/>
          <w:sz w:val="24"/>
          <w:szCs w:val="24"/>
        </w:rPr>
        <w:tab/>
        <w:t>Manfaat Praktis</w:t>
      </w:r>
    </w:p>
    <w:p w:rsidR="00E8049C" w:rsidRPr="001B0D67" w:rsidRDefault="00E8049C" w:rsidP="00E8049C">
      <w:pPr>
        <w:pStyle w:val="ListParagraph"/>
        <w:numPr>
          <w:ilvl w:val="0"/>
          <w:numId w:val="1"/>
        </w:numPr>
        <w:spacing w:after="0" w:line="480" w:lineRule="auto"/>
        <w:ind w:left="1080"/>
        <w:rPr>
          <w:rFonts w:ascii="Times New Roman" w:hAnsi="Times New Roman" w:cs="Times New Roman"/>
          <w:sz w:val="24"/>
          <w:szCs w:val="24"/>
        </w:rPr>
      </w:pPr>
      <w:r w:rsidRPr="001B0D67">
        <w:rPr>
          <w:rFonts w:ascii="Times New Roman" w:hAnsi="Times New Roman" w:cs="Times New Roman"/>
          <w:sz w:val="24"/>
          <w:szCs w:val="24"/>
        </w:rPr>
        <w:t>Secara praktis, dengan adanya penelitian ini</w:t>
      </w:r>
      <w:r w:rsidRPr="001B0D67">
        <w:rPr>
          <w:rFonts w:ascii="Times New Roman" w:hAnsi="Times New Roman" w:cs="Times New Roman"/>
          <w:sz w:val="24"/>
          <w:szCs w:val="24"/>
          <w:lang w:val="id-ID"/>
        </w:rPr>
        <w:t xml:space="preserve"> diharapkan peneliti dan pembaca</w:t>
      </w:r>
      <w:r w:rsidRPr="001B0D67">
        <w:rPr>
          <w:rFonts w:ascii="Times New Roman" w:hAnsi="Times New Roman" w:cs="Times New Roman"/>
          <w:sz w:val="24"/>
          <w:szCs w:val="24"/>
        </w:rPr>
        <w:t xml:space="preserve"> mengetahui bagaimana penerapan etika jurnalis</w:t>
      </w:r>
      <w:r w:rsidRPr="001B0D67">
        <w:rPr>
          <w:rFonts w:ascii="Times New Roman" w:hAnsi="Times New Roman" w:cs="Times New Roman"/>
          <w:sz w:val="24"/>
          <w:szCs w:val="24"/>
          <w:lang w:val="id-ID"/>
        </w:rPr>
        <w:t>tik</w:t>
      </w:r>
      <w:r w:rsidRPr="001B0D67">
        <w:rPr>
          <w:rFonts w:ascii="Times New Roman" w:hAnsi="Times New Roman" w:cs="Times New Roman"/>
          <w:sz w:val="24"/>
          <w:szCs w:val="24"/>
        </w:rPr>
        <w:t xml:space="preserve"> dalam memproduksi program acara.</w:t>
      </w:r>
    </w:p>
    <w:p w:rsidR="00E8049C" w:rsidRPr="001B0D67" w:rsidRDefault="00E8049C" w:rsidP="00E8049C">
      <w:pPr>
        <w:pStyle w:val="ListParagraph"/>
        <w:numPr>
          <w:ilvl w:val="0"/>
          <w:numId w:val="1"/>
        </w:numPr>
        <w:spacing w:after="0" w:line="480" w:lineRule="auto"/>
        <w:ind w:left="1080"/>
        <w:rPr>
          <w:rFonts w:ascii="Times New Roman" w:hAnsi="Times New Roman" w:cs="Times New Roman"/>
          <w:sz w:val="24"/>
          <w:szCs w:val="24"/>
        </w:rPr>
      </w:pPr>
      <w:r w:rsidRPr="001B0D67">
        <w:rPr>
          <w:rFonts w:ascii="Times New Roman" w:hAnsi="Times New Roman" w:cs="Times New Roman"/>
          <w:sz w:val="24"/>
          <w:szCs w:val="24"/>
        </w:rPr>
        <w:t xml:space="preserve">Penelitian ini bisa menjadi acuan bagi praktisi media </w:t>
      </w:r>
      <w:r w:rsidRPr="001B0D67">
        <w:rPr>
          <w:rFonts w:ascii="Times New Roman" w:hAnsi="Times New Roman" w:cs="Times New Roman"/>
          <w:sz w:val="24"/>
          <w:szCs w:val="24"/>
          <w:lang w:val="id-ID"/>
        </w:rPr>
        <w:t xml:space="preserve">pembuat tayangan </w:t>
      </w:r>
      <w:r w:rsidRPr="001B0D67">
        <w:rPr>
          <w:rFonts w:ascii="Times New Roman" w:hAnsi="Times New Roman" w:cs="Times New Roman"/>
          <w:sz w:val="24"/>
          <w:szCs w:val="24"/>
        </w:rPr>
        <w:t>dalam mengevaluasi program apakah sudah menerapkan etika seorang jurnalis, terutama dalam hal ini jurnalis investigasi.</w:t>
      </w:r>
    </w:p>
    <w:p w:rsidR="00E8049C" w:rsidRPr="00172EC6" w:rsidRDefault="00E8049C" w:rsidP="00E8049C">
      <w:pPr>
        <w:spacing w:after="0" w:line="480" w:lineRule="auto"/>
        <w:jc w:val="both"/>
        <w:rPr>
          <w:rFonts w:ascii="Times New Roman" w:hAnsi="Times New Roman" w:cs="Times New Roman"/>
          <w:b/>
          <w:sz w:val="24"/>
          <w:szCs w:val="24"/>
          <w:lang w:val="en-US"/>
        </w:rPr>
      </w:pPr>
      <w:r w:rsidRPr="001B0D67">
        <w:rPr>
          <w:rFonts w:ascii="Times New Roman" w:hAnsi="Times New Roman" w:cs="Times New Roman"/>
          <w:b/>
          <w:sz w:val="24"/>
          <w:szCs w:val="24"/>
        </w:rPr>
        <w:t>1.</w:t>
      </w:r>
      <w:r w:rsidRPr="001B0D67">
        <w:rPr>
          <w:rFonts w:ascii="Times New Roman" w:hAnsi="Times New Roman" w:cs="Times New Roman"/>
          <w:b/>
          <w:sz w:val="24"/>
          <w:szCs w:val="24"/>
          <w:lang w:val="en-US"/>
        </w:rPr>
        <w:t>5</w:t>
      </w:r>
      <w:r>
        <w:rPr>
          <w:rFonts w:ascii="Times New Roman" w:hAnsi="Times New Roman" w:cs="Times New Roman"/>
          <w:b/>
          <w:sz w:val="24"/>
          <w:szCs w:val="24"/>
        </w:rPr>
        <w:t>.</w:t>
      </w:r>
      <w:r>
        <w:rPr>
          <w:rFonts w:ascii="Times New Roman" w:hAnsi="Times New Roman" w:cs="Times New Roman"/>
          <w:b/>
          <w:sz w:val="24"/>
          <w:szCs w:val="24"/>
        </w:rPr>
        <w:tab/>
        <w:t>Ruang Lingkup Pen</w:t>
      </w:r>
      <w:r>
        <w:rPr>
          <w:rFonts w:ascii="Times New Roman" w:hAnsi="Times New Roman" w:cs="Times New Roman"/>
          <w:b/>
          <w:sz w:val="24"/>
          <w:szCs w:val="24"/>
          <w:lang w:val="en-US"/>
        </w:rPr>
        <w:t>elitian</w:t>
      </w:r>
    </w:p>
    <w:p w:rsidR="00E8049C" w:rsidRPr="00E8049C" w:rsidRDefault="00E8049C" w:rsidP="00E8049C">
      <w:pPr>
        <w:spacing w:after="0" w:line="480" w:lineRule="auto"/>
        <w:jc w:val="both"/>
        <w:rPr>
          <w:rFonts w:ascii="Times New Roman" w:hAnsi="Times New Roman" w:cs="Times New Roman"/>
          <w:sz w:val="24"/>
          <w:szCs w:val="24"/>
          <w:lang w:val="en-US"/>
        </w:rPr>
      </w:pPr>
      <w:r w:rsidRPr="001B0D67">
        <w:rPr>
          <w:rFonts w:ascii="Times New Roman" w:hAnsi="Times New Roman" w:cs="Times New Roman"/>
          <w:sz w:val="24"/>
          <w:szCs w:val="24"/>
        </w:rPr>
        <w:tab/>
        <w:t>Ruang lingkup penulisan ini menggunakan metode kualitatif. Agar permasalahan yang diteliti lebih jelas dan terarah dengan memahami latar belakang yang telah dikemukakan. Karena itu peneliti memberi batasan yaitu hanya meneliti bagaimana penerapan etika jurnalistik dalam program acara Reportase Investigasi Epidose “Ayam Kampus” di Trans TV dengan objek berupa tayangan dan teks tayangan video.</w:t>
      </w:r>
      <w:r>
        <w:rPr>
          <w:rFonts w:ascii="Times New Roman" w:hAnsi="Times New Roman" w:cs="Times New Roman"/>
          <w:sz w:val="24"/>
          <w:szCs w:val="24"/>
          <w:lang w:val="en-US"/>
        </w:rPr>
        <w:t xml:space="preserve"> Pisau bedah yang digunakan dalam penelitian ini adalah </w:t>
      </w:r>
      <w:r w:rsidRPr="001B0D67">
        <w:rPr>
          <w:rFonts w:ascii="Times New Roman" w:hAnsi="Times New Roman" w:cs="Times New Roman"/>
          <w:sz w:val="24"/>
          <w:szCs w:val="24"/>
        </w:rPr>
        <w:t xml:space="preserve">analisis </w:t>
      </w:r>
      <w:r w:rsidRPr="001B0D67">
        <w:rPr>
          <w:rFonts w:ascii="Times New Roman" w:hAnsi="Times New Roman" w:cs="Times New Roman"/>
          <w:i/>
          <w:sz w:val="24"/>
          <w:szCs w:val="24"/>
        </w:rPr>
        <w:t>Potter Box</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dari pemikiran </w:t>
      </w:r>
      <w:r w:rsidRPr="001B0D67">
        <w:rPr>
          <w:rFonts w:ascii="Times New Roman" w:hAnsi="Times New Roman" w:cs="Times New Roman"/>
          <w:sz w:val="24"/>
          <w:szCs w:val="24"/>
          <w:lang w:val="en-US"/>
        </w:rPr>
        <w:t>Ralph Benajah Potter</w:t>
      </w:r>
    </w:p>
    <w:p w:rsidR="00152917" w:rsidRDefault="00E8049C">
      <w:r>
        <w:rPr>
          <w:noProof/>
          <w:lang w:val="en-US"/>
        </w:rPr>
        <w:pict>
          <v:oval id="_x0000_s1032" style="position:absolute;margin-left:190.35pt;margin-top:36.8pt;width:24pt;height:14.25pt;z-index:251663360" stroked="f"/>
        </w:pict>
      </w:r>
      <w:r>
        <w:rPr>
          <w:noProof/>
          <w:lang w:val="en-US"/>
        </w:rPr>
        <w:pict>
          <v:oval id="_x0000_s1031" style="position:absolute;margin-left:194.1pt;margin-top:58.4pt;width:24pt;height:24.75pt;z-index:251662336" stroked="f"/>
        </w:pict>
      </w:r>
    </w:p>
    <w:sectPr w:rsidR="00152917" w:rsidSect="00E8049C">
      <w:footerReference w:type="first" r:id="rId12"/>
      <w:pgSz w:w="12240" w:h="15840"/>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B57" w:rsidRDefault="00EF3B57" w:rsidP="00E8049C">
      <w:pPr>
        <w:spacing w:after="0" w:line="240" w:lineRule="auto"/>
      </w:pPr>
      <w:r>
        <w:separator/>
      </w:r>
    </w:p>
  </w:endnote>
  <w:endnote w:type="continuationSeparator" w:id="1">
    <w:p w:rsidR="00EF3B57" w:rsidRDefault="00EF3B57" w:rsidP="00E804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83628"/>
      <w:docPartObj>
        <w:docPartGallery w:val="Page Numbers (Bottom of Page)"/>
        <w:docPartUnique/>
      </w:docPartObj>
    </w:sdtPr>
    <w:sdtContent>
      <w:p w:rsidR="00E8049C" w:rsidRDefault="00E8049C">
        <w:pPr>
          <w:pStyle w:val="Footer"/>
          <w:jc w:val="center"/>
        </w:pPr>
        <w:fldSimple w:instr=" PAGE   \* MERGEFORMAT ">
          <w:r>
            <w:rPr>
              <w:noProof/>
            </w:rPr>
            <w:t>5</w:t>
          </w:r>
        </w:fldSimple>
      </w:p>
    </w:sdtContent>
  </w:sdt>
  <w:p w:rsidR="00E8049C" w:rsidRDefault="00E804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83631"/>
      <w:docPartObj>
        <w:docPartGallery w:val="Page Numbers (Bottom of Page)"/>
        <w:docPartUnique/>
      </w:docPartObj>
    </w:sdtPr>
    <w:sdtContent>
      <w:p w:rsidR="00E8049C" w:rsidRDefault="00E8049C">
        <w:pPr>
          <w:pStyle w:val="Footer"/>
          <w:jc w:val="center"/>
        </w:pPr>
        <w:fldSimple w:instr=" PAGE   \* MERGEFORMAT ">
          <w:r>
            <w:rPr>
              <w:noProof/>
            </w:rPr>
            <w:t>1</w:t>
          </w:r>
        </w:fldSimple>
      </w:p>
    </w:sdtContent>
  </w:sdt>
  <w:p w:rsidR="00E8049C" w:rsidRDefault="00E804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49C" w:rsidRDefault="00E8049C">
    <w:pPr>
      <w:pStyle w:val="Footer"/>
      <w:jc w:val="center"/>
    </w:pPr>
    <w:fldSimple w:instr=" PAGE   \* MERGEFORMAT ">
      <w:r>
        <w:rPr>
          <w:noProof/>
        </w:rPr>
        <w:t>2</w:t>
      </w:r>
    </w:fldSimple>
  </w:p>
  <w:p w:rsidR="00E8049C" w:rsidRDefault="00E804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B57" w:rsidRDefault="00EF3B57" w:rsidP="00E8049C">
      <w:pPr>
        <w:spacing w:after="0" w:line="240" w:lineRule="auto"/>
      </w:pPr>
      <w:r>
        <w:separator/>
      </w:r>
    </w:p>
  </w:footnote>
  <w:footnote w:type="continuationSeparator" w:id="1">
    <w:p w:rsidR="00EF3B57" w:rsidRDefault="00EF3B57" w:rsidP="00E804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83627"/>
      <w:docPartObj>
        <w:docPartGallery w:val="Page Numbers (Top of Page)"/>
        <w:docPartUnique/>
      </w:docPartObj>
    </w:sdtPr>
    <w:sdtContent>
      <w:p w:rsidR="00E8049C" w:rsidRDefault="00E8049C">
        <w:pPr>
          <w:pStyle w:val="Header"/>
          <w:jc w:val="right"/>
        </w:pPr>
        <w:fldSimple w:instr=" PAGE   \* MERGEFORMAT ">
          <w:r>
            <w:rPr>
              <w:noProof/>
            </w:rPr>
            <w:t>5</w:t>
          </w:r>
        </w:fldSimple>
      </w:p>
    </w:sdtContent>
  </w:sdt>
  <w:p w:rsidR="00E8049C" w:rsidRDefault="00E804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83633"/>
      <w:docPartObj>
        <w:docPartGallery w:val="Page Numbers (Top of Page)"/>
        <w:docPartUnique/>
      </w:docPartObj>
    </w:sdtPr>
    <w:sdtContent>
      <w:p w:rsidR="00E8049C" w:rsidRDefault="00E8049C">
        <w:pPr>
          <w:pStyle w:val="Header"/>
          <w:jc w:val="right"/>
        </w:pPr>
        <w:fldSimple w:instr=" PAGE   \* MERGEFORMAT ">
          <w:r>
            <w:rPr>
              <w:noProof/>
            </w:rPr>
            <w:t>2</w:t>
          </w:r>
        </w:fldSimple>
      </w:p>
    </w:sdtContent>
  </w:sdt>
  <w:p w:rsidR="00E8049C" w:rsidRDefault="00E804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04C07"/>
    <w:multiLevelType w:val="hybridMultilevel"/>
    <w:tmpl w:val="0CC432E6"/>
    <w:lvl w:ilvl="0" w:tplc="EDE8627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853AD3"/>
    <w:multiLevelType w:val="hybridMultilevel"/>
    <w:tmpl w:val="FAE24BA6"/>
    <w:lvl w:ilvl="0" w:tplc="B38CA446">
      <w:start w:val="1"/>
      <w:numFmt w:val="lowerLetter"/>
      <w:lvlText w:val="%1. "/>
      <w:lvlJc w:val="left"/>
      <w:pPr>
        <w:ind w:left="1808" w:hanging="360"/>
      </w:pPr>
      <w:rPr>
        <w:rFonts w:hint="default"/>
      </w:rPr>
    </w:lvl>
    <w:lvl w:ilvl="1" w:tplc="04090019" w:tentative="1">
      <w:start w:val="1"/>
      <w:numFmt w:val="lowerLetter"/>
      <w:lvlText w:val="%2."/>
      <w:lvlJc w:val="left"/>
      <w:pPr>
        <w:ind w:left="2528" w:hanging="360"/>
      </w:pPr>
    </w:lvl>
    <w:lvl w:ilvl="2" w:tplc="0409001B" w:tentative="1">
      <w:start w:val="1"/>
      <w:numFmt w:val="lowerRoman"/>
      <w:lvlText w:val="%3."/>
      <w:lvlJc w:val="right"/>
      <w:pPr>
        <w:ind w:left="3248" w:hanging="180"/>
      </w:pPr>
    </w:lvl>
    <w:lvl w:ilvl="3" w:tplc="0409000F" w:tentative="1">
      <w:start w:val="1"/>
      <w:numFmt w:val="decimal"/>
      <w:lvlText w:val="%4."/>
      <w:lvlJc w:val="left"/>
      <w:pPr>
        <w:ind w:left="3968" w:hanging="360"/>
      </w:pPr>
    </w:lvl>
    <w:lvl w:ilvl="4" w:tplc="04090019" w:tentative="1">
      <w:start w:val="1"/>
      <w:numFmt w:val="lowerLetter"/>
      <w:lvlText w:val="%5."/>
      <w:lvlJc w:val="left"/>
      <w:pPr>
        <w:ind w:left="4688" w:hanging="360"/>
      </w:pPr>
    </w:lvl>
    <w:lvl w:ilvl="5" w:tplc="0409001B" w:tentative="1">
      <w:start w:val="1"/>
      <w:numFmt w:val="lowerRoman"/>
      <w:lvlText w:val="%6."/>
      <w:lvlJc w:val="right"/>
      <w:pPr>
        <w:ind w:left="5408" w:hanging="180"/>
      </w:pPr>
    </w:lvl>
    <w:lvl w:ilvl="6" w:tplc="0409000F" w:tentative="1">
      <w:start w:val="1"/>
      <w:numFmt w:val="decimal"/>
      <w:lvlText w:val="%7."/>
      <w:lvlJc w:val="left"/>
      <w:pPr>
        <w:ind w:left="6128" w:hanging="360"/>
      </w:pPr>
    </w:lvl>
    <w:lvl w:ilvl="7" w:tplc="04090019" w:tentative="1">
      <w:start w:val="1"/>
      <w:numFmt w:val="lowerLetter"/>
      <w:lvlText w:val="%8."/>
      <w:lvlJc w:val="left"/>
      <w:pPr>
        <w:ind w:left="6848" w:hanging="360"/>
      </w:pPr>
    </w:lvl>
    <w:lvl w:ilvl="8" w:tplc="0409001B" w:tentative="1">
      <w:start w:val="1"/>
      <w:numFmt w:val="lowerRoman"/>
      <w:lvlText w:val="%9."/>
      <w:lvlJc w:val="right"/>
      <w:pPr>
        <w:ind w:left="7568" w:hanging="180"/>
      </w:pPr>
    </w:lvl>
  </w:abstractNum>
  <w:abstractNum w:abstractNumId="2">
    <w:nsid w:val="4ED917B0"/>
    <w:multiLevelType w:val="hybridMultilevel"/>
    <w:tmpl w:val="EB86204A"/>
    <w:lvl w:ilvl="0" w:tplc="B38CA446">
      <w:start w:val="1"/>
      <w:numFmt w:val="lowerLetter"/>
      <w:lvlText w:val="%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3074">
      <o:colormenu v:ext="edit" fillcolor="none [3212]" strokecolor="none"/>
    </o:shapedefaults>
  </w:hdrShapeDefaults>
  <w:footnotePr>
    <w:footnote w:id="0"/>
    <w:footnote w:id="1"/>
  </w:footnotePr>
  <w:endnotePr>
    <w:endnote w:id="0"/>
    <w:endnote w:id="1"/>
  </w:endnotePr>
  <w:compat/>
  <w:rsids>
    <w:rsidRoot w:val="00E8049C"/>
    <w:rsid w:val="00152917"/>
    <w:rsid w:val="006221D2"/>
    <w:rsid w:val="00E8049C"/>
    <w:rsid w:val="00EF3B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49C"/>
    <w:pPr>
      <w:spacing w:line="276" w:lineRule="auto"/>
      <w:jc w:val="left"/>
    </w:pPr>
    <w:rPr>
      <w:rFonts w:asciiTheme="minorHAnsi" w:hAnsiTheme="minorHAnsi"/>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49C"/>
    <w:pPr>
      <w:ind w:left="720"/>
      <w:contextualSpacing/>
      <w:jc w:val="both"/>
    </w:pPr>
    <w:rPr>
      <w:lang w:val="en-US"/>
    </w:rPr>
  </w:style>
  <w:style w:type="paragraph" w:styleId="Header">
    <w:name w:val="header"/>
    <w:basedOn w:val="Normal"/>
    <w:link w:val="HeaderChar"/>
    <w:uiPriority w:val="99"/>
    <w:unhideWhenUsed/>
    <w:rsid w:val="00E80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49C"/>
    <w:rPr>
      <w:rFonts w:asciiTheme="minorHAnsi" w:hAnsiTheme="minorHAnsi"/>
      <w:sz w:val="22"/>
      <w:lang w:val="id-ID"/>
    </w:rPr>
  </w:style>
  <w:style w:type="paragraph" w:styleId="Footer">
    <w:name w:val="footer"/>
    <w:basedOn w:val="Normal"/>
    <w:link w:val="FooterChar"/>
    <w:uiPriority w:val="99"/>
    <w:unhideWhenUsed/>
    <w:rsid w:val="00E80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49C"/>
    <w:rPr>
      <w:rFonts w:asciiTheme="minorHAnsi" w:hAnsiTheme="minorHAnsi"/>
      <w:sz w:val="22"/>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1416C-0076-41DE-A0D9-39E2F5F75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1010</Words>
  <Characters>5763</Characters>
  <Application>Microsoft Office Word</Application>
  <DocSecurity>0</DocSecurity>
  <Lines>48</Lines>
  <Paragraphs>13</Paragraphs>
  <ScaleCrop>false</ScaleCrop>
  <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dc:creator>
  <cp:lastModifiedBy>DWI</cp:lastModifiedBy>
  <cp:revision>1</cp:revision>
  <dcterms:created xsi:type="dcterms:W3CDTF">2020-04-10T01:48:00Z</dcterms:created>
  <dcterms:modified xsi:type="dcterms:W3CDTF">2020-04-10T02:03:00Z</dcterms:modified>
</cp:coreProperties>
</file>